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b/>
          <w:bCs/>
          <w:color w:val="0000FF"/>
          <w:sz w:val="18"/>
          <w:szCs w:val="18"/>
          <w:lang w:eastAsia="tr-TR"/>
        </w:rPr>
        <w:t>Antalya PTT Başmüdürlüğünden:</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0A27">
        <w:rPr>
          <w:rFonts w:ascii="Times New Roman" w:eastAsia="Times New Roman" w:hAnsi="Times New Roman" w:cs="Times New Roman"/>
          <w:color w:val="000000"/>
          <w:sz w:val="18"/>
          <w:lang w:eastAsia="tr-TR"/>
        </w:rPr>
        <w:t>1 - Posta ve Telgraf Teşkilatı A.Ş. Antalya PTT Başmüdürlüğünün mülkiyetinde Antalya İli, Finike İlçesi, Hasköy </w:t>
      </w:r>
      <w:proofErr w:type="spellStart"/>
      <w:r w:rsidRPr="005A0A27">
        <w:rPr>
          <w:rFonts w:ascii="Times New Roman" w:eastAsia="Times New Roman" w:hAnsi="Times New Roman" w:cs="Times New Roman"/>
          <w:color w:val="000000"/>
          <w:sz w:val="18"/>
          <w:lang w:eastAsia="tr-TR"/>
        </w:rPr>
        <w:t>Adamahalle</w:t>
      </w:r>
      <w:proofErr w:type="spellEnd"/>
      <w:r w:rsidRPr="005A0A27">
        <w:rPr>
          <w:rFonts w:ascii="Times New Roman" w:eastAsia="Times New Roman" w:hAnsi="Times New Roman" w:cs="Times New Roman"/>
          <w:color w:val="000000"/>
          <w:sz w:val="18"/>
          <w:lang w:eastAsia="tr-TR"/>
        </w:rPr>
        <w:t> Mevkiinde bulunan, tapuda; 24a.20a pafta, </w:t>
      </w:r>
      <w:proofErr w:type="spellStart"/>
      <w:r w:rsidRPr="005A0A27">
        <w:rPr>
          <w:rFonts w:ascii="Times New Roman" w:eastAsia="Times New Roman" w:hAnsi="Times New Roman" w:cs="Times New Roman"/>
          <w:color w:val="000000"/>
          <w:sz w:val="18"/>
          <w:lang w:eastAsia="tr-TR"/>
        </w:rPr>
        <w:t>bila</w:t>
      </w:r>
      <w:proofErr w:type="spellEnd"/>
      <w:r w:rsidRPr="005A0A27">
        <w:rPr>
          <w:rFonts w:ascii="Times New Roman" w:eastAsia="Times New Roman" w:hAnsi="Times New Roman" w:cs="Times New Roman"/>
          <w:color w:val="000000"/>
          <w:sz w:val="18"/>
          <w:lang w:eastAsia="tr-TR"/>
        </w:rPr>
        <w:t> ada, 1475 parsel no.lu 748,00 m</w:t>
      </w:r>
      <w:r w:rsidRPr="005A0A27">
        <w:rPr>
          <w:rFonts w:ascii="Times New Roman" w:eastAsia="Times New Roman" w:hAnsi="Times New Roman" w:cs="Times New Roman"/>
          <w:color w:val="000000"/>
          <w:sz w:val="18"/>
          <w:vertAlign w:val="superscript"/>
          <w:lang w:eastAsia="tr-TR"/>
        </w:rPr>
        <w:t>2</w:t>
      </w:r>
      <w:r w:rsidRPr="005A0A27">
        <w:rPr>
          <w:rFonts w:ascii="Times New Roman" w:eastAsia="Times New Roman" w:hAnsi="Times New Roman" w:cs="Times New Roman"/>
          <w:color w:val="000000"/>
          <w:sz w:val="18"/>
          <w:lang w:eastAsia="tr-TR"/>
        </w:rPr>
        <w:t> arsa ve üzerinde betonarme karkas olan 4 katlı </w:t>
      </w:r>
      <w:proofErr w:type="spellStart"/>
      <w:r w:rsidRPr="005A0A27">
        <w:rPr>
          <w:rFonts w:ascii="Times New Roman" w:eastAsia="Times New Roman" w:hAnsi="Times New Roman" w:cs="Times New Roman"/>
          <w:color w:val="000000"/>
          <w:sz w:val="18"/>
          <w:lang w:eastAsia="tr-TR"/>
        </w:rPr>
        <w:t>Hasyurt</w:t>
      </w:r>
      <w:proofErr w:type="spellEnd"/>
      <w:r w:rsidRPr="005A0A27">
        <w:rPr>
          <w:rFonts w:ascii="Times New Roman" w:eastAsia="Times New Roman" w:hAnsi="Times New Roman" w:cs="Times New Roman"/>
          <w:color w:val="000000"/>
          <w:sz w:val="18"/>
          <w:lang w:eastAsia="tr-TR"/>
        </w:rPr>
        <w:t> PTT Hizmet, Santral ve Lojman Binası taşınmaz mal kapalı zarf, artırma usulü ile satışa çıkarılmıştır.</w:t>
      </w:r>
      <w:proofErr w:type="gramEnd"/>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pacing w:val="5"/>
          <w:sz w:val="18"/>
          <w:szCs w:val="18"/>
          <w:lang w:eastAsia="tr-TR"/>
        </w:rPr>
        <w:t>2 -</w:t>
      </w:r>
      <w:r w:rsidRPr="005A0A27">
        <w:rPr>
          <w:rFonts w:ascii="Times New Roman" w:eastAsia="Times New Roman" w:hAnsi="Times New Roman" w:cs="Times New Roman"/>
          <w:color w:val="000000"/>
          <w:spacing w:val="5"/>
          <w:sz w:val="18"/>
          <w:lang w:eastAsia="tr-TR"/>
        </w:rPr>
        <w:t> </w:t>
      </w:r>
      <w:r w:rsidRPr="005A0A27">
        <w:rPr>
          <w:rFonts w:ascii="Times New Roman" w:eastAsia="Times New Roman" w:hAnsi="Times New Roman" w:cs="Times New Roman"/>
          <w:color w:val="000000"/>
          <w:spacing w:val="5"/>
          <w:sz w:val="18"/>
          <w:szCs w:val="18"/>
          <w:lang w:eastAsia="tr-TR"/>
        </w:rPr>
        <w:t>İhalenin yapılacağı yer: Antalya PTT Başmüdürlüğü-7. Kat Toplantı Salonu</w:t>
      </w:r>
      <w:r w:rsidRPr="005A0A27">
        <w:rPr>
          <w:rFonts w:ascii="Times New Roman" w:eastAsia="Times New Roman" w:hAnsi="Times New Roman" w:cs="Times New Roman"/>
          <w:color w:val="000000"/>
          <w:spacing w:val="4"/>
          <w:sz w:val="18"/>
          <w:lang w:eastAsia="tr-TR"/>
        </w:rPr>
        <w:t> </w:t>
      </w:r>
      <w:r w:rsidRPr="005A0A27">
        <w:rPr>
          <w:rFonts w:ascii="Times New Roman" w:eastAsia="Times New Roman" w:hAnsi="Times New Roman" w:cs="Times New Roman"/>
          <w:color w:val="000000"/>
          <w:spacing w:val="4"/>
          <w:sz w:val="18"/>
          <w:szCs w:val="18"/>
          <w:lang w:eastAsia="tr-TR"/>
        </w:rPr>
        <w:t>Deniz Mah. Güllük Cad. No: 5 C Blok 07102</w:t>
      </w:r>
      <w:r w:rsidRPr="005A0A27">
        <w:rPr>
          <w:rFonts w:ascii="Times New Roman" w:eastAsia="Times New Roman" w:hAnsi="Times New Roman" w:cs="Times New Roman"/>
          <w:color w:val="000000"/>
          <w:spacing w:val="4"/>
          <w:sz w:val="18"/>
          <w:lang w:eastAsia="tr-TR"/>
        </w:rPr>
        <w:t> </w:t>
      </w:r>
      <w:proofErr w:type="spellStart"/>
      <w:r w:rsidRPr="005A0A27">
        <w:rPr>
          <w:rFonts w:ascii="Times New Roman" w:eastAsia="Times New Roman" w:hAnsi="Times New Roman" w:cs="Times New Roman"/>
          <w:color w:val="000000"/>
          <w:spacing w:val="4"/>
          <w:sz w:val="18"/>
          <w:lang w:eastAsia="tr-TR"/>
        </w:rPr>
        <w:t>Muratpaşa</w:t>
      </w:r>
      <w:proofErr w:type="spellEnd"/>
      <w:r w:rsidRPr="005A0A27">
        <w:rPr>
          <w:rFonts w:ascii="Times New Roman" w:eastAsia="Times New Roman" w:hAnsi="Times New Roman" w:cs="Times New Roman"/>
          <w:color w:val="000000"/>
          <w:spacing w:val="4"/>
          <w:sz w:val="18"/>
          <w:szCs w:val="18"/>
          <w:lang w:eastAsia="tr-TR"/>
        </w:rPr>
        <w:t>/ANTALYA adresinde olup, Telefon No: 0 242 244 01 98/1526, Belgegeçer: 0 242 244 01 94’dür.</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z w:val="18"/>
          <w:szCs w:val="18"/>
          <w:lang w:eastAsia="tr-TR"/>
        </w:rPr>
        <w:t>3 -</w:t>
      </w:r>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 xml:space="preserve">İhale konusu taşınmaza ait İhale Şartnamesi çalışma saatleri içerisinde Antalya PTT Başmüdürlüğü Binası -Yapı ve Teknik İşler Müdürlüğü-526 </w:t>
      </w:r>
      <w:proofErr w:type="spellStart"/>
      <w:r w:rsidRPr="005A0A27">
        <w:rPr>
          <w:rFonts w:ascii="Times New Roman" w:eastAsia="Times New Roman" w:hAnsi="Times New Roman" w:cs="Times New Roman"/>
          <w:color w:val="000000"/>
          <w:sz w:val="18"/>
          <w:szCs w:val="18"/>
          <w:lang w:eastAsia="tr-TR"/>
        </w:rPr>
        <w:t>No.’</w:t>
      </w:r>
      <w:r w:rsidRPr="005A0A27">
        <w:rPr>
          <w:rFonts w:ascii="Times New Roman" w:eastAsia="Times New Roman" w:hAnsi="Times New Roman" w:cs="Times New Roman"/>
          <w:color w:val="000000"/>
          <w:sz w:val="18"/>
          <w:lang w:eastAsia="tr-TR"/>
        </w:rPr>
        <w:t>lu</w:t>
      </w:r>
      <w:proofErr w:type="spellEnd"/>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Odada incelenebilecek ve 20,00.-TL (Yirmi Türk Lirası) bedel karşılığı temin edilebilecektir.</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z w:val="18"/>
          <w:szCs w:val="18"/>
          <w:lang w:eastAsia="tr-TR"/>
        </w:rPr>
        <w:t>4 -</w:t>
      </w:r>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İsteklilerin ihaleye iştirak edebilmeleri için ihale başlangıç saatine kadar verecekleri teklif mektubu ile birlikte 11.250,00.-TL.’</w:t>
      </w:r>
      <w:proofErr w:type="spellStart"/>
      <w:r w:rsidRPr="005A0A27">
        <w:rPr>
          <w:rFonts w:ascii="Times New Roman" w:eastAsia="Times New Roman" w:hAnsi="Times New Roman" w:cs="Times New Roman"/>
          <w:color w:val="000000"/>
          <w:sz w:val="18"/>
          <w:szCs w:val="18"/>
          <w:lang w:eastAsia="tr-TR"/>
        </w:rPr>
        <w:t>lik</w:t>
      </w:r>
      <w:proofErr w:type="spellEnd"/>
      <w:r w:rsidRPr="005A0A27">
        <w:rPr>
          <w:rFonts w:ascii="Times New Roman" w:eastAsia="Times New Roman" w:hAnsi="Times New Roman" w:cs="Times New Roman"/>
          <w:color w:val="000000"/>
          <w:sz w:val="18"/>
          <w:szCs w:val="18"/>
          <w:lang w:eastAsia="tr-TR"/>
        </w:rPr>
        <w:t xml:space="preserve"> (</w:t>
      </w:r>
      <w:proofErr w:type="spellStart"/>
      <w:r w:rsidRPr="005A0A27">
        <w:rPr>
          <w:rFonts w:ascii="Times New Roman" w:eastAsia="Times New Roman" w:hAnsi="Times New Roman" w:cs="Times New Roman"/>
          <w:color w:val="000000"/>
          <w:sz w:val="18"/>
          <w:lang w:eastAsia="tr-TR"/>
        </w:rPr>
        <w:t>Onbirbinikiyüzelli</w:t>
      </w:r>
      <w:proofErr w:type="spellEnd"/>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Türk Lirası) geçici teminat makbuzu veya mektubu (Banka teyit yazısı ile birlikte); ihale dokümanının satın alındığına dair belge, ikametgah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 noter tasdikli imza sirküleri ve her sayfası imzalı şartname ile birlikte en geç İhale günü 22.05.2017 Pazartesi, saat</w:t>
      </w:r>
      <w:r w:rsidRPr="005A0A27">
        <w:rPr>
          <w:rFonts w:ascii="Times New Roman" w:eastAsia="Times New Roman" w:hAnsi="Times New Roman" w:cs="Times New Roman"/>
          <w:color w:val="000000"/>
          <w:sz w:val="18"/>
          <w:lang w:eastAsia="tr-TR"/>
        </w:rPr>
        <w:t> </w:t>
      </w:r>
      <w:proofErr w:type="gramStart"/>
      <w:r w:rsidRPr="005A0A27">
        <w:rPr>
          <w:rFonts w:ascii="Times New Roman" w:eastAsia="Times New Roman" w:hAnsi="Times New Roman" w:cs="Times New Roman"/>
          <w:color w:val="000000"/>
          <w:sz w:val="18"/>
          <w:lang w:eastAsia="tr-TR"/>
        </w:rPr>
        <w:t>14:30’a</w:t>
      </w:r>
      <w:proofErr w:type="gramEnd"/>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kadar Antalya PTT Başmüdürlüğü-Yapı ve Teknik İşler Müdürlüğüne (Deniz Mah. Güllük Cad. No: 5 07102 C Blok</w:t>
      </w:r>
      <w:r w:rsidRPr="005A0A27">
        <w:rPr>
          <w:rFonts w:ascii="Times New Roman" w:eastAsia="Times New Roman" w:hAnsi="Times New Roman" w:cs="Times New Roman"/>
          <w:color w:val="000000"/>
          <w:sz w:val="18"/>
          <w:lang w:eastAsia="tr-TR"/>
        </w:rPr>
        <w:t> </w:t>
      </w:r>
      <w:proofErr w:type="spellStart"/>
      <w:r w:rsidRPr="005A0A27">
        <w:rPr>
          <w:rFonts w:ascii="Times New Roman" w:eastAsia="Times New Roman" w:hAnsi="Times New Roman" w:cs="Times New Roman"/>
          <w:color w:val="000000"/>
          <w:sz w:val="18"/>
          <w:lang w:eastAsia="tr-TR"/>
        </w:rPr>
        <w:t>Muratpaşa</w:t>
      </w:r>
      <w:proofErr w:type="spellEnd"/>
      <w:r w:rsidRPr="005A0A27">
        <w:rPr>
          <w:rFonts w:ascii="Times New Roman" w:eastAsia="Times New Roman" w:hAnsi="Times New Roman" w:cs="Times New Roman"/>
          <w:color w:val="000000"/>
          <w:sz w:val="18"/>
          <w:szCs w:val="18"/>
          <w:lang w:eastAsia="tr-TR"/>
        </w:rPr>
        <w:t>/ANTALYA) teslim edilmesi veya iadeli taahhütlü olarak posta vasıtasıyla gönderilmesi gerekmektedir. Postadaki gecikmelerden Şirketimiz sorumlu olmayacaktır.</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z w:val="18"/>
          <w:szCs w:val="18"/>
          <w:lang w:eastAsia="tr-TR"/>
        </w:rPr>
        <w:t>5 -</w:t>
      </w:r>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Satıştan doğacak giderler (Satış işlemleri ve bu işlem sırasında düzenlenen belgeler ile her çeşit vergi resim, harç ve diğer mali yükümlülükler) Alıcıya aittir.</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z w:val="18"/>
          <w:szCs w:val="18"/>
          <w:lang w:eastAsia="tr-TR"/>
        </w:rPr>
        <w:t>6 - Verilen tekliflerin geçerlilik süresi İhale tarihinden itibaren en az 90 (Doksan) gündür.</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z w:val="18"/>
          <w:szCs w:val="18"/>
          <w:lang w:eastAsia="tr-TR"/>
        </w:rPr>
        <w:t>7 -</w:t>
      </w:r>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Taşınmaz satışı ile ilgili İhale 22.05.2017 tarihi, Pazartesi günü saat:</w:t>
      </w:r>
      <w:r w:rsidRPr="005A0A27">
        <w:rPr>
          <w:rFonts w:ascii="Times New Roman" w:eastAsia="Times New Roman" w:hAnsi="Times New Roman" w:cs="Times New Roman"/>
          <w:color w:val="000000"/>
          <w:sz w:val="18"/>
          <w:lang w:eastAsia="tr-TR"/>
        </w:rPr>
        <w:t> </w:t>
      </w:r>
      <w:proofErr w:type="gramStart"/>
      <w:r w:rsidRPr="005A0A27">
        <w:rPr>
          <w:rFonts w:ascii="Times New Roman" w:eastAsia="Times New Roman" w:hAnsi="Times New Roman" w:cs="Times New Roman"/>
          <w:color w:val="000000"/>
          <w:sz w:val="18"/>
          <w:lang w:eastAsia="tr-TR"/>
        </w:rPr>
        <w:t>14:30’da</w:t>
      </w:r>
      <w:proofErr w:type="gramEnd"/>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Antalya PTT Başmüdürlüğü Binası-7. Kat Toplantı Salonunda yapılacaktır.</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z w:val="18"/>
          <w:szCs w:val="18"/>
          <w:lang w:eastAsia="tr-TR"/>
        </w:rPr>
        <w:t>8 - Taşınmaz malın muhammen bedeli 375.000,00.-TL (</w:t>
      </w:r>
      <w:proofErr w:type="spellStart"/>
      <w:r w:rsidRPr="005A0A27">
        <w:rPr>
          <w:rFonts w:ascii="Times New Roman" w:eastAsia="Times New Roman" w:hAnsi="Times New Roman" w:cs="Times New Roman"/>
          <w:color w:val="000000"/>
          <w:sz w:val="18"/>
          <w:lang w:eastAsia="tr-TR"/>
        </w:rPr>
        <w:t>Üçyüzyetbişbin</w:t>
      </w:r>
      <w:proofErr w:type="spellEnd"/>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Türk Lirası) olup, geçici teminat bedeli 11.250,00.-TL’dir. (</w:t>
      </w:r>
      <w:proofErr w:type="spellStart"/>
      <w:r w:rsidRPr="005A0A27">
        <w:rPr>
          <w:rFonts w:ascii="Times New Roman" w:eastAsia="Times New Roman" w:hAnsi="Times New Roman" w:cs="Times New Roman"/>
          <w:color w:val="000000"/>
          <w:sz w:val="18"/>
          <w:lang w:eastAsia="tr-TR"/>
        </w:rPr>
        <w:t>Onbirbinikiyüzelli</w:t>
      </w:r>
      <w:proofErr w:type="spellEnd"/>
      <w:r w:rsidRPr="005A0A27">
        <w:rPr>
          <w:rFonts w:ascii="Times New Roman" w:eastAsia="Times New Roman" w:hAnsi="Times New Roman" w:cs="Times New Roman"/>
          <w:color w:val="000000"/>
          <w:sz w:val="18"/>
          <w:lang w:eastAsia="tr-TR"/>
        </w:rPr>
        <w:t> </w:t>
      </w:r>
      <w:r w:rsidRPr="005A0A27">
        <w:rPr>
          <w:rFonts w:ascii="Times New Roman" w:eastAsia="Times New Roman" w:hAnsi="Times New Roman" w:cs="Times New Roman"/>
          <w:color w:val="000000"/>
          <w:sz w:val="18"/>
          <w:szCs w:val="18"/>
          <w:lang w:eastAsia="tr-TR"/>
        </w:rPr>
        <w:t>Türk Lirası)</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pacing w:val="-2"/>
          <w:sz w:val="18"/>
          <w:szCs w:val="18"/>
          <w:lang w:eastAsia="tr-TR"/>
        </w:rPr>
        <w:t>9 - Satışa sunulan Antalya PTT Başmüdürlüğüne bağlı</w:t>
      </w:r>
      <w:r w:rsidRPr="005A0A27">
        <w:rPr>
          <w:rFonts w:ascii="Times New Roman" w:eastAsia="Times New Roman" w:hAnsi="Times New Roman" w:cs="Times New Roman"/>
          <w:color w:val="000000"/>
          <w:spacing w:val="-2"/>
          <w:sz w:val="18"/>
          <w:lang w:eastAsia="tr-TR"/>
        </w:rPr>
        <w:t> </w:t>
      </w:r>
      <w:proofErr w:type="spellStart"/>
      <w:r w:rsidRPr="005A0A27">
        <w:rPr>
          <w:rFonts w:ascii="Times New Roman" w:eastAsia="Times New Roman" w:hAnsi="Times New Roman" w:cs="Times New Roman"/>
          <w:color w:val="000000"/>
          <w:spacing w:val="-2"/>
          <w:sz w:val="18"/>
          <w:lang w:eastAsia="tr-TR"/>
        </w:rPr>
        <w:t>Hasyurt</w:t>
      </w:r>
      <w:proofErr w:type="spellEnd"/>
      <w:r w:rsidRPr="005A0A27">
        <w:rPr>
          <w:rFonts w:ascii="Times New Roman" w:eastAsia="Times New Roman" w:hAnsi="Times New Roman" w:cs="Times New Roman"/>
          <w:color w:val="000000"/>
          <w:spacing w:val="-2"/>
          <w:sz w:val="18"/>
          <w:lang w:eastAsia="tr-TR"/>
        </w:rPr>
        <w:t> </w:t>
      </w:r>
      <w:r w:rsidRPr="005A0A27">
        <w:rPr>
          <w:rFonts w:ascii="Times New Roman" w:eastAsia="Times New Roman" w:hAnsi="Times New Roman" w:cs="Times New Roman"/>
          <w:color w:val="000000"/>
          <w:spacing w:val="-2"/>
          <w:sz w:val="18"/>
          <w:szCs w:val="18"/>
          <w:lang w:eastAsia="tr-TR"/>
        </w:rPr>
        <w:t>PTT Hizmet, Santral ve Lojman Binasının Depreme Dayanım Testleri yapılmış olup binada güçlendirme çıkmıştır. İstekliler teklif vermekle bu durumu bildiğini ve kabul ettiğini beyan etmiş sayılırlar.</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pacing w:val="-2"/>
          <w:sz w:val="18"/>
          <w:szCs w:val="18"/>
          <w:lang w:eastAsia="tr-TR"/>
        </w:rPr>
        <w:t>10 -</w:t>
      </w:r>
      <w:r w:rsidRPr="005A0A27">
        <w:rPr>
          <w:rFonts w:ascii="Times New Roman" w:eastAsia="Times New Roman" w:hAnsi="Times New Roman" w:cs="Times New Roman"/>
          <w:color w:val="000000"/>
          <w:spacing w:val="-2"/>
          <w:sz w:val="18"/>
          <w:lang w:eastAsia="tr-TR"/>
        </w:rPr>
        <w:t> </w:t>
      </w:r>
      <w:r w:rsidRPr="005A0A27">
        <w:rPr>
          <w:rFonts w:ascii="Times New Roman" w:eastAsia="Times New Roman" w:hAnsi="Times New Roman" w:cs="Times New Roman"/>
          <w:color w:val="000000"/>
          <w:spacing w:val="-2"/>
          <w:sz w:val="18"/>
          <w:szCs w:val="18"/>
          <w:lang w:eastAsia="tr-TR"/>
        </w:rPr>
        <w:t>Taşınmazın satın alındıktan sonra ilgili Belediyesince imar planı tadilatı yapılamaması durumunda, Şirketimiz sorumlu olmayacaktır.</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pacing w:val="-2"/>
          <w:sz w:val="18"/>
          <w:szCs w:val="18"/>
          <w:lang w:eastAsia="tr-TR"/>
        </w:rPr>
        <w:t>11 -</w:t>
      </w:r>
      <w:r w:rsidRPr="005A0A27">
        <w:rPr>
          <w:rFonts w:ascii="Times New Roman" w:eastAsia="Times New Roman" w:hAnsi="Times New Roman" w:cs="Times New Roman"/>
          <w:color w:val="000000"/>
          <w:spacing w:val="-2"/>
          <w:sz w:val="18"/>
          <w:lang w:eastAsia="tr-TR"/>
        </w:rPr>
        <w:t> </w:t>
      </w:r>
      <w:r w:rsidRPr="005A0A27">
        <w:rPr>
          <w:rFonts w:ascii="Times New Roman" w:eastAsia="Times New Roman" w:hAnsi="Times New Roman" w:cs="Times New Roman"/>
          <w:color w:val="000000"/>
          <w:spacing w:val="-2"/>
          <w:sz w:val="18"/>
          <w:szCs w:val="18"/>
          <w:lang w:eastAsia="tr-TR"/>
        </w:rPr>
        <w:t>Kurumumuz 2886 sayılı Devlet İhale Kanununa tabi olmayıp ihaleyi yapıp yapmamakta ya da dilediğine yapmakta serbesttir.</w:t>
      </w:r>
    </w:p>
    <w:p w:rsidR="005A0A27" w:rsidRPr="005A0A27" w:rsidRDefault="005A0A27" w:rsidP="005A0A27">
      <w:pPr>
        <w:spacing w:after="0" w:line="240" w:lineRule="atLeast"/>
        <w:ind w:firstLine="567"/>
        <w:jc w:val="both"/>
        <w:rPr>
          <w:rFonts w:ascii="Times New Roman" w:eastAsia="Times New Roman" w:hAnsi="Times New Roman" w:cs="Times New Roman"/>
          <w:color w:val="000000"/>
          <w:sz w:val="20"/>
          <w:szCs w:val="20"/>
          <w:lang w:eastAsia="tr-TR"/>
        </w:rPr>
      </w:pPr>
      <w:r w:rsidRPr="005A0A27">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A0A27"/>
    <w:rsid w:val="000E3396"/>
    <w:rsid w:val="00174419"/>
    <w:rsid w:val="00330F71"/>
    <w:rsid w:val="00377F26"/>
    <w:rsid w:val="004A7DB8"/>
    <w:rsid w:val="00513708"/>
    <w:rsid w:val="00590631"/>
    <w:rsid w:val="005A0A27"/>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A0A27"/>
  </w:style>
  <w:style w:type="character" w:customStyle="1" w:styleId="apple-converted-space">
    <w:name w:val="apple-converted-space"/>
    <w:basedOn w:val="VarsaylanParagrafYazTipi"/>
    <w:rsid w:val="005A0A27"/>
  </w:style>
  <w:style w:type="character" w:customStyle="1" w:styleId="spelle">
    <w:name w:val="spelle"/>
    <w:basedOn w:val="VarsaylanParagrafYazTipi"/>
    <w:rsid w:val="005A0A27"/>
  </w:style>
</w:styles>
</file>

<file path=word/webSettings.xml><?xml version="1.0" encoding="utf-8"?>
<w:webSettings xmlns:r="http://schemas.openxmlformats.org/officeDocument/2006/relationships" xmlns:w="http://schemas.openxmlformats.org/wordprocessingml/2006/main">
  <w:divs>
    <w:div w:id="16951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2017-04-22T20:45:00Z</dcterms:created>
  <dcterms:modified xsi:type="dcterms:W3CDTF">2017-04-22T21:41:00Z</dcterms:modified>
</cp:coreProperties>
</file>